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A207EE" w:rsidRDefault="000944F2" w:rsidP="000944F2">
      <w:pPr>
        <w:pStyle w:val="61"/>
        <w:shd w:val="clear" w:color="auto" w:fill="auto"/>
        <w:spacing w:before="0" w:after="240" w:line="326" w:lineRule="exact"/>
        <w:ind w:left="5880" w:right="-284" w:firstLine="0"/>
        <w:jc w:val="right"/>
        <w:rPr>
          <w:rStyle w:val="31"/>
        </w:rPr>
      </w:pPr>
      <w:r>
        <w:rPr>
          <w:b/>
        </w:rPr>
        <w:t>Приложение 8</w:t>
      </w:r>
      <w:r w:rsidR="009467AC" w:rsidRPr="00275701">
        <w:rPr>
          <w:b/>
        </w:rPr>
        <w:t xml:space="preserve"> к</w:t>
      </w:r>
      <w:r w:rsidR="009467AC">
        <w:t xml:space="preserve"> образовательной программе дошкольного образования</w:t>
      </w:r>
    </w:p>
    <w:p w:rsidR="00666DA3" w:rsidRPr="009467AC" w:rsidRDefault="00666DA3" w:rsidP="009467AC">
      <w:pPr>
        <w:pStyle w:val="5"/>
        <w:shd w:val="clear" w:color="auto" w:fill="auto"/>
        <w:tabs>
          <w:tab w:val="left" w:pos="1436"/>
        </w:tabs>
        <w:spacing w:before="0" w:after="881" w:line="322" w:lineRule="exact"/>
        <w:ind w:right="20" w:firstLine="0"/>
        <w:rPr>
          <w:rStyle w:val="af0"/>
          <w:b w:val="0"/>
        </w:rPr>
      </w:pPr>
      <w:r w:rsidRPr="009467AC">
        <w:rPr>
          <w:rStyle w:val="31"/>
          <w:b/>
        </w:rPr>
        <w:t>Система оздоровительной работы</w:t>
      </w: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A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666DA3" w:rsidRPr="00666DA3" w:rsidRDefault="00666DA3" w:rsidP="00F9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A3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ind w:hanging="77"/>
              <w:jc w:val="center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rFonts w:ascii="Times New Roman" w:hAnsi="Times New Roman" w:cs="Times New Roman"/>
                <w:b/>
                <w:spacing w:val="-6"/>
              </w:rPr>
            </w:pPr>
            <w:r w:rsidRPr="00666DA3">
              <w:rPr>
                <w:rFonts w:ascii="Times New Roman" w:hAnsi="Times New Roman" w:cs="Times New Roman"/>
                <w:b/>
                <w:spacing w:val="-6"/>
              </w:rPr>
              <w:t>Обеспечение здорового ритма жизни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rFonts w:ascii="Times New Roman" w:hAnsi="Times New Roman" w:cs="Times New Roman"/>
                <w:spacing w:val="-6"/>
              </w:rPr>
            </w:pPr>
            <w:r w:rsidRPr="00666DA3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666DA3">
              <w:rPr>
                <w:rFonts w:ascii="Times New Roman" w:hAnsi="Times New Roman" w:cs="Times New Roman"/>
                <w:bCs/>
                <w:spacing w:val="-6"/>
              </w:rPr>
              <w:t xml:space="preserve">щадящий </w:t>
            </w:r>
            <w:r w:rsidRPr="00666DA3">
              <w:rPr>
                <w:rFonts w:ascii="Times New Roman" w:hAnsi="Times New Roman" w:cs="Times New Roman"/>
                <w:spacing w:val="-6"/>
              </w:rPr>
              <w:t>режим / в адаптационный период/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66DA3">
              <w:rPr>
                <w:rFonts w:ascii="Times New Roman" w:hAnsi="Times New Roman" w:cs="Times New Roman"/>
                <w:spacing w:val="-4"/>
              </w:rPr>
              <w:t>- гибкий режим дня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666DA3">
              <w:rPr>
                <w:rFonts w:ascii="Times New Roman" w:hAnsi="Times New Roman" w:cs="Times New Roman"/>
                <w:spacing w:val="-6"/>
              </w:rPr>
              <w:t>особенностей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Вторая группа раннего возраста  </w:t>
            </w:r>
          </w:p>
          <w:p w:rsidR="00666DA3" w:rsidRPr="00666DA3" w:rsidRDefault="00666DA3" w:rsidP="00F9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  <w:p w:rsidR="00666DA3" w:rsidRPr="00666DA3" w:rsidRDefault="00666DA3" w:rsidP="00F9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spacing w:val="-7"/>
              </w:rPr>
            </w:pPr>
            <w:r w:rsidRPr="00666DA3">
              <w:rPr>
                <w:rFonts w:ascii="Times New Roman" w:hAnsi="Times New Roman" w:cs="Times New Roman"/>
                <w:spacing w:val="-7"/>
              </w:rPr>
              <w:t>Ежедневно в адаптационный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spacing w:val="-7"/>
              </w:rPr>
            </w:pPr>
            <w:r w:rsidRPr="00666DA3">
              <w:rPr>
                <w:rFonts w:ascii="Times New Roman" w:hAnsi="Times New Roman" w:cs="Times New Roman"/>
                <w:spacing w:val="-7"/>
              </w:rPr>
              <w:t>период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spacing w:val="-6"/>
              </w:rPr>
              <w:t xml:space="preserve">ежедневно </w:t>
            </w:r>
            <w:proofErr w:type="spellStart"/>
            <w:proofErr w:type="gramStart"/>
            <w:r w:rsidRPr="00666DA3">
              <w:rPr>
                <w:rFonts w:ascii="Times New Roman" w:hAnsi="Times New Roman" w:cs="Times New Roman"/>
                <w:spacing w:val="-4"/>
              </w:rPr>
              <w:t>ежедневно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rFonts w:ascii="Times New Roman" w:hAnsi="Times New Roman" w:cs="Times New Roman"/>
                <w:spacing w:val="-6"/>
              </w:rPr>
            </w:pPr>
            <w:r w:rsidRPr="00666DA3">
              <w:rPr>
                <w:rFonts w:ascii="Times New Roman" w:hAnsi="Times New Roman" w:cs="Times New Roman"/>
                <w:spacing w:val="-6"/>
              </w:rPr>
              <w:t>Воспитатели,</w:t>
            </w:r>
          </w:p>
          <w:p w:rsidR="00666DA3" w:rsidRPr="00666DA3" w:rsidRDefault="004120E3" w:rsidP="00F9661A">
            <w:pPr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медсестра</w:t>
            </w:r>
            <w:r w:rsidR="00666DA3" w:rsidRPr="00666DA3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="00666DA3" w:rsidRPr="00666DA3">
              <w:rPr>
                <w:rFonts w:ascii="Times New Roman" w:hAnsi="Times New Roman" w:cs="Times New Roman"/>
                <w:spacing w:val="-5"/>
              </w:rPr>
              <w:t>педагоги</w:t>
            </w: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rFonts w:ascii="Times New Roman" w:hAnsi="Times New Roman" w:cs="Times New Roman"/>
                <w:spacing w:val="-7"/>
              </w:rPr>
            </w:pPr>
          </w:p>
          <w:p w:rsidR="00666DA3" w:rsidRPr="00666DA3" w:rsidRDefault="00666DA3" w:rsidP="00F9661A">
            <w:pPr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spacing w:val="-7"/>
              </w:rPr>
              <w:t xml:space="preserve">все педагоги, </w:t>
            </w:r>
            <w:r w:rsidRPr="00666DA3">
              <w:rPr>
                <w:rFonts w:ascii="Times New Roman" w:hAnsi="Times New Roman" w:cs="Times New Roman"/>
                <w:spacing w:val="-8"/>
              </w:rPr>
              <w:t>мед</w:t>
            </w:r>
            <w:r w:rsidR="004120E3">
              <w:rPr>
                <w:rFonts w:ascii="Times New Roman" w:hAnsi="Times New Roman" w:cs="Times New Roman"/>
                <w:spacing w:val="-8"/>
              </w:rPr>
              <w:t>сестра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>Двигательная активность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ФК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 ФК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Непосредственная образовательная деятельность по физическому развитию</w:t>
            </w:r>
          </w:p>
          <w:p w:rsidR="00666DA3" w:rsidRPr="00666DA3" w:rsidRDefault="00666DA3" w:rsidP="0032254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 групповой комнате;</w:t>
            </w:r>
          </w:p>
          <w:p w:rsidR="00666DA3" w:rsidRPr="00666DA3" w:rsidRDefault="00666DA3" w:rsidP="0032254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на улице.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 р. в неделю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1 р. в неделю 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ФК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Спортивные упр</w:t>
            </w:r>
            <w:r w:rsidR="004120E3">
              <w:rPr>
                <w:rFonts w:ascii="Times New Roman" w:hAnsi="Times New Roman" w:cs="Times New Roman"/>
              </w:rPr>
              <w:t xml:space="preserve">ажнения (санки, лыжи, </w:t>
            </w:r>
            <w:r w:rsidRPr="00666DA3">
              <w:rPr>
                <w:rFonts w:ascii="Times New Roman" w:hAnsi="Times New Roman" w:cs="Times New Roman"/>
              </w:rPr>
              <w:t xml:space="preserve"> и др.)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 р. в неделю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Элементы спортивных игр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старшая,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 р. в неделю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 ФК</w:t>
            </w:r>
          </w:p>
        </w:tc>
      </w:tr>
      <w:tr w:rsidR="00666DA3" w:rsidRPr="00666DA3" w:rsidTr="00F9661A">
        <w:trPr>
          <w:trHeight w:val="645"/>
        </w:trPr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0" w:type="dxa"/>
          </w:tcPr>
          <w:p w:rsidR="00666DA3" w:rsidRPr="00666DA3" w:rsidRDefault="009467AC" w:rsidP="00F96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</w:t>
            </w:r>
            <w:r w:rsidR="00666DA3" w:rsidRPr="00666D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старшая, </w:t>
            </w:r>
          </w:p>
          <w:p w:rsidR="00666DA3" w:rsidRPr="00666DA3" w:rsidRDefault="00666DA3" w:rsidP="00F9661A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1 р. в неделю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ФК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lastRenderedPageBreak/>
              <w:t xml:space="preserve">2.6. </w:t>
            </w:r>
          </w:p>
        </w:tc>
        <w:tc>
          <w:tcPr>
            <w:tcW w:w="4110" w:type="dxa"/>
          </w:tcPr>
          <w:p w:rsidR="00666DA3" w:rsidRPr="00666DA3" w:rsidRDefault="00666DA3" w:rsidP="004120E3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Активный отдых</w:t>
            </w:r>
          </w:p>
          <w:p w:rsidR="00666DA3" w:rsidRPr="00666DA3" w:rsidRDefault="00666DA3" w:rsidP="0032254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физкультурный досуг;</w:t>
            </w:r>
          </w:p>
          <w:p w:rsidR="00666DA3" w:rsidRPr="00666DA3" w:rsidRDefault="004120E3" w:rsidP="0032254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  <w:r w:rsidR="00666DA3" w:rsidRPr="0066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ind w:right="-141"/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  <w:p w:rsidR="00666DA3" w:rsidRPr="00666DA3" w:rsidRDefault="004120E3" w:rsidP="00F9661A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666DA3" w:rsidRPr="00666DA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1 р. в месяц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1 р. в год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ФК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Физкультурные праздники (зимой, летом)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«День здоровья»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«Весёлые старты»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ind w:right="-69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  <w:p w:rsidR="00666DA3" w:rsidRPr="00666DA3" w:rsidRDefault="00666DA3" w:rsidP="00F9661A">
            <w:pPr>
              <w:ind w:right="-69"/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1 р. в год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1 р. в год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Инструктор ФК,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муз. Рук.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Каникулы (непосредственная образовательная деятельность не проводится)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1 р. в год 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педагоги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760" w:type="dxa"/>
            <w:gridSpan w:val="4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 xml:space="preserve">Лечебно – профилактические мероприятия 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Витаминотерапия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Курсы 2 р. в год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медсестра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Физиотерапевтические процедуры (</w:t>
            </w:r>
            <w:proofErr w:type="spellStart"/>
            <w:r w:rsidRPr="00666DA3">
              <w:rPr>
                <w:rFonts w:ascii="Times New Roman" w:hAnsi="Times New Roman" w:cs="Times New Roman"/>
              </w:rPr>
              <w:t>кварцевание</w:t>
            </w:r>
            <w:proofErr w:type="spellEnd"/>
            <w:r w:rsidRPr="00666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Ежедневно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Полоскание горл</w:t>
            </w:r>
            <w:r w:rsidR="004120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</w:t>
            </w:r>
            <w:r w:rsidR="004319E2">
              <w:rPr>
                <w:rFonts w:ascii="Times New Roman" w:hAnsi="Times New Roman" w:cs="Times New Roman"/>
              </w:rPr>
              <w:t xml:space="preserve">2 младшая, </w:t>
            </w:r>
            <w:r w:rsidRPr="00666DA3">
              <w:rPr>
                <w:rFonts w:ascii="Times New Roman" w:hAnsi="Times New Roman" w:cs="Times New Roman"/>
              </w:rPr>
              <w:t>Средняя, старшая, подготовительная 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Осень, весна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медсестра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A3">
              <w:rPr>
                <w:rFonts w:ascii="Times New Roman" w:hAnsi="Times New Roman" w:cs="Times New Roman"/>
              </w:rPr>
              <w:t>Фитонезидотерапия</w:t>
            </w:r>
            <w:proofErr w:type="spellEnd"/>
            <w:r w:rsidRPr="00666DA3">
              <w:rPr>
                <w:rFonts w:ascii="Times New Roman" w:hAnsi="Times New Roman" w:cs="Times New Roman"/>
              </w:rPr>
              <w:t xml:space="preserve"> (лук, чеснок)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4120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D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120E3">
              <w:rPr>
                <w:rFonts w:ascii="Times New Roman" w:hAnsi="Times New Roman" w:cs="Times New Roman"/>
                <w:sz w:val="22"/>
                <w:szCs w:val="22"/>
              </w:rPr>
              <w:t xml:space="preserve"> неблагоприятный</w:t>
            </w:r>
            <w:r w:rsidRPr="00666DA3">
              <w:rPr>
                <w:rFonts w:ascii="Times New Roman" w:hAnsi="Times New Roman" w:cs="Times New Roman"/>
                <w:sz w:val="22"/>
                <w:szCs w:val="22"/>
              </w:rPr>
              <w:t xml:space="preserve"> период (эпидемии гриппа, инфекции в группе)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6DA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760" w:type="dxa"/>
            <w:gridSpan w:val="4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Закаливание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После дневного </w:t>
            </w:r>
            <w:r w:rsidRPr="00666DA3">
              <w:rPr>
                <w:rFonts w:ascii="Times New Roman" w:hAnsi="Times New Roman" w:cs="Times New Roman"/>
              </w:rPr>
              <w:lastRenderedPageBreak/>
              <w:t>сна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</w:tc>
      </w:tr>
      <w:tr w:rsidR="00666DA3" w:rsidRPr="00666DA3" w:rsidTr="00F9661A">
        <w:trPr>
          <w:trHeight w:val="361"/>
        </w:trPr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Ходьба босиком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6DA3" w:rsidRPr="00666DA3" w:rsidTr="00F9661A">
        <w:tc>
          <w:tcPr>
            <w:tcW w:w="6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Облегчённая одежда детей</w:t>
            </w:r>
          </w:p>
        </w:tc>
        <w:tc>
          <w:tcPr>
            <w:tcW w:w="1764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0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06" w:type="dxa"/>
          </w:tcPr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>Воспитатели,</w:t>
            </w:r>
          </w:p>
          <w:p w:rsidR="00666DA3" w:rsidRPr="00666DA3" w:rsidRDefault="00666DA3" w:rsidP="00F9661A">
            <w:pPr>
              <w:jc w:val="both"/>
              <w:rPr>
                <w:rFonts w:ascii="Times New Roman" w:hAnsi="Times New Roman" w:cs="Times New Roman"/>
              </w:rPr>
            </w:pPr>
            <w:r w:rsidRPr="0066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6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6DA3">
              <w:rPr>
                <w:rFonts w:ascii="Times New Roman" w:hAnsi="Times New Roman" w:cs="Times New Roman"/>
              </w:rPr>
              <w:t>/ воспитателей</w:t>
            </w:r>
          </w:p>
        </w:tc>
      </w:tr>
    </w:tbl>
    <w:p w:rsidR="00666DA3" w:rsidRDefault="00666DA3" w:rsidP="00666DA3">
      <w:pPr>
        <w:pStyle w:val="5"/>
        <w:shd w:val="clear" w:color="auto" w:fill="auto"/>
        <w:tabs>
          <w:tab w:val="left" w:pos="1436"/>
        </w:tabs>
        <w:spacing w:before="0" w:after="881" w:line="322" w:lineRule="exact"/>
        <w:ind w:right="20" w:firstLine="0"/>
        <w:jc w:val="left"/>
        <w:rPr>
          <w:rStyle w:val="af0"/>
        </w:rPr>
      </w:pPr>
    </w:p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sectPr w:rsidR="00F21092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E1" w:rsidRDefault="009107E1" w:rsidP="00777E46">
      <w:r>
        <w:separator/>
      </w:r>
    </w:p>
  </w:endnote>
  <w:endnote w:type="continuationSeparator" w:id="1">
    <w:p w:rsidR="009107E1" w:rsidRDefault="009107E1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51507A">
    <w:pPr>
      <w:rPr>
        <w:sz w:val="2"/>
        <w:szCs w:val="2"/>
      </w:rPr>
    </w:pPr>
    <w:r w:rsidRPr="00515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51507A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4319E2" w:rsidRPr="004319E2">
                    <w:rPr>
                      <w:rStyle w:val="a8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51507A">
    <w:pPr>
      <w:rPr>
        <w:sz w:val="2"/>
        <w:szCs w:val="2"/>
      </w:rPr>
    </w:pPr>
    <w:r w:rsidRPr="005150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51507A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4319E2" w:rsidRPr="004319E2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E1" w:rsidRDefault="009107E1">
      <w:r>
        <w:separator/>
      </w:r>
    </w:p>
  </w:footnote>
  <w:footnote w:type="continuationSeparator" w:id="1">
    <w:p w:rsidR="009107E1" w:rsidRDefault="00910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55A12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0E3"/>
    <w:rsid w:val="00412B94"/>
    <w:rsid w:val="00423634"/>
    <w:rsid w:val="00424393"/>
    <w:rsid w:val="004319E2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1507A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07E1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C0114"/>
    <w:rsid w:val="00CD365B"/>
    <w:rsid w:val="00CE3FD6"/>
    <w:rsid w:val="00CE7B9D"/>
    <w:rsid w:val="00D01F6B"/>
    <w:rsid w:val="00D0696E"/>
    <w:rsid w:val="00D10AFD"/>
    <w:rsid w:val="00D22899"/>
    <w:rsid w:val="00D30BF1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DNA7 X86</cp:lastModifiedBy>
  <cp:revision>42</cp:revision>
  <cp:lastPrinted>2016-04-22T05:31:00Z</cp:lastPrinted>
  <dcterms:created xsi:type="dcterms:W3CDTF">2016-02-03T03:55:00Z</dcterms:created>
  <dcterms:modified xsi:type="dcterms:W3CDTF">2016-06-10T02:14:00Z</dcterms:modified>
</cp:coreProperties>
</file>